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7" w:type="dxa"/>
        <w:tblLook w:val="04A0"/>
      </w:tblPr>
      <w:tblGrid>
        <w:gridCol w:w="2786"/>
        <w:gridCol w:w="940"/>
        <w:gridCol w:w="808"/>
        <w:gridCol w:w="938"/>
        <w:gridCol w:w="884"/>
        <w:gridCol w:w="885"/>
        <w:gridCol w:w="886"/>
        <w:gridCol w:w="1023"/>
        <w:gridCol w:w="846"/>
        <w:gridCol w:w="852"/>
        <w:gridCol w:w="785"/>
        <w:gridCol w:w="852"/>
        <w:gridCol w:w="785"/>
        <w:gridCol w:w="931"/>
        <w:gridCol w:w="785"/>
        <w:gridCol w:w="921"/>
      </w:tblGrid>
      <w:tr w:rsidR="00EC5E60" w:rsidRPr="00EC5E60" w:rsidTr="00AE25CB">
        <w:trPr>
          <w:trHeight w:val="319"/>
        </w:trPr>
        <w:tc>
          <w:tcPr>
            <w:tcW w:w="159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60" w:rsidRPr="00843375" w:rsidRDefault="00843375" w:rsidP="0084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 hợp số liệu khai thác các chuyến bay đúng giờ, chậm, hủy chuyến của các hãng hàng không Việt Nam – 10 tháng năm 2021</w:t>
            </w:r>
          </w:p>
        </w:tc>
      </w:tr>
      <w:tr w:rsidR="00EC5E60" w:rsidRPr="00EC5E60" w:rsidTr="00AE25CB">
        <w:trPr>
          <w:trHeight w:val="319"/>
        </w:trPr>
        <w:tc>
          <w:tcPr>
            <w:tcW w:w="159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FCC" w:rsidRPr="00EC5E60" w:rsidTr="00AE25CB">
        <w:trPr>
          <w:trHeight w:val="367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FCC" w:rsidRPr="00EC5E60" w:rsidTr="00AE25CB">
        <w:trPr>
          <w:trHeight w:val="319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 tiêu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VietJet Air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Jetstar Pacific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VASCO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Bamboo Airways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Viettravel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</w:t>
            </w:r>
          </w:p>
        </w:tc>
      </w:tr>
      <w:tr w:rsidR="00B10FCC" w:rsidRPr="00EC5E60" w:rsidTr="00AE25CB">
        <w:trPr>
          <w:trHeight w:val="638"/>
        </w:trPr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60" w:rsidRPr="00EC5E60" w:rsidRDefault="00EC5E60" w:rsidP="00E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Tỷ trọng</w:t>
            </w:r>
          </w:p>
        </w:tc>
      </w:tr>
      <w:tr w:rsidR="00B10FCC" w:rsidRPr="00EC5E60" w:rsidTr="00AE25CB">
        <w:trPr>
          <w:trHeight w:val="319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41.717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35.979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6.490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2.749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21.024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1.287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109.246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10FCC" w:rsidRPr="00EC5E60" w:rsidTr="00AE25CB">
        <w:trPr>
          <w:trHeight w:val="33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-41,8%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-43,7%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-47,7%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-60,7%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-38,3%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10FCC" w:rsidRPr="00EC5E60" w:rsidTr="00AE25CB">
        <w:trPr>
          <w:trHeight w:val="638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CHUYẾN BAY CẤT CÁNH ĐÚNG GIỜ (OTP)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39.550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94,8%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33.440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92,9%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6.029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92,9%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20.370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96,9%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96,8%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103.186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94,5%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10FCC" w:rsidRPr="00EC5E60" w:rsidTr="00AE25CB">
        <w:trPr>
          <w:trHeight w:val="33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 (điểm)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-1,2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10FCC" w:rsidRPr="00EC5E60" w:rsidTr="00AE25CB">
        <w:trPr>
          <w:trHeight w:val="319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5,2%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7,1%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7,1%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7,2%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3,1%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3,2%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6.060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5,5%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10FCC" w:rsidRPr="00EC5E60" w:rsidTr="00AE25CB">
        <w:trPr>
          <w:trHeight w:val="33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 (điểm)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-1,2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10FCC" w:rsidRPr="00EC5E60" w:rsidTr="00AE25CB">
        <w:trPr>
          <w:trHeight w:val="638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1. Trang thiết bị và dịch vụ tại Cảng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364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467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7,7%</w:t>
            </w:r>
          </w:p>
        </w:tc>
      </w:tr>
      <w:tr w:rsidR="00B10FCC" w:rsidRPr="00EC5E60" w:rsidTr="00AE25CB">
        <w:trPr>
          <w:trHeight w:val="319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2. Quản lý, điều hành bay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0,7%</w:t>
            </w:r>
          </w:p>
        </w:tc>
      </w:tr>
      <w:tr w:rsidR="00B10FCC" w:rsidRPr="00EC5E60" w:rsidTr="00AE25CB">
        <w:trPr>
          <w:trHeight w:val="319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3. Hãng hàng không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375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531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1.170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19,3%</w:t>
            </w:r>
          </w:p>
        </w:tc>
      </w:tr>
      <w:tr w:rsidR="00B10FCC" w:rsidRPr="00EC5E60" w:rsidTr="00AE25CB">
        <w:trPr>
          <w:trHeight w:val="319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4. Thời tiết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5,5%</w:t>
            </w:r>
          </w:p>
        </w:tc>
      </w:tr>
      <w:tr w:rsidR="00B10FCC" w:rsidRPr="00EC5E60" w:rsidTr="00AE25CB">
        <w:trPr>
          <w:trHeight w:val="319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5. Lý do khác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6,1%</w:t>
            </w:r>
          </w:p>
        </w:tc>
      </w:tr>
      <w:tr w:rsidR="00B10FCC" w:rsidRPr="00EC5E60" w:rsidTr="00AE25CB">
        <w:trPr>
          <w:trHeight w:val="319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6. Tàu bay về muộn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1.054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1.744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4,8%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4,3%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479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3.676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3,4%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60,7%</w:t>
            </w:r>
          </w:p>
        </w:tc>
      </w:tr>
      <w:tr w:rsidR="00B10FCC" w:rsidRPr="00EC5E60" w:rsidTr="00AE25CB">
        <w:trPr>
          <w:trHeight w:val="33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1.749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0,9%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10FCC" w:rsidRPr="00EC5E60" w:rsidTr="00AE25CB">
        <w:trPr>
          <w:trHeight w:val="33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 (điểm)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10FCC" w:rsidRPr="00EC5E60" w:rsidTr="00AE25CB">
        <w:trPr>
          <w:trHeight w:val="319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1. Thời tiết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3,5%</w:t>
            </w:r>
          </w:p>
        </w:tc>
      </w:tr>
      <w:tr w:rsidR="00B10FCC" w:rsidRPr="00EC5E60" w:rsidTr="00AE25CB">
        <w:trPr>
          <w:trHeight w:val="319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2. Kỹ thuật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2,0%</w:t>
            </w:r>
          </w:p>
        </w:tc>
      </w:tr>
      <w:tr w:rsidR="00B10FCC" w:rsidRPr="00EC5E60" w:rsidTr="00AE25CB">
        <w:trPr>
          <w:trHeight w:val="319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3. Thương mại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10,9%</w:t>
            </w:r>
          </w:p>
        </w:tc>
      </w:tr>
      <w:tr w:rsidR="00B10FCC" w:rsidRPr="00EC5E60" w:rsidTr="00AE25CB">
        <w:trPr>
          <w:trHeight w:val="319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4. Khai thác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0,5%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11,4%</w:t>
            </w:r>
          </w:p>
        </w:tc>
      </w:tr>
      <w:tr w:rsidR="00B10FCC" w:rsidRPr="00EC5E60" w:rsidTr="00AE25CB">
        <w:trPr>
          <w:trHeight w:val="319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5. Lý do khác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1.594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color w:val="000000"/>
              </w:rPr>
              <w:t>1.605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1,4%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60" w:rsidRPr="00EC5E60" w:rsidRDefault="00EC5E60" w:rsidP="00EC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5E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72,2%</w:t>
            </w:r>
          </w:p>
        </w:tc>
      </w:tr>
    </w:tbl>
    <w:p w:rsidR="00146FDD" w:rsidRPr="00EC5E60" w:rsidRDefault="00146FDD" w:rsidP="00EC5E60">
      <w:pPr>
        <w:rPr>
          <w:rFonts w:ascii="Times New Roman" w:hAnsi="Times New Roman" w:cs="Times New Roman"/>
        </w:rPr>
      </w:pPr>
    </w:p>
    <w:sectPr w:rsidR="00146FDD" w:rsidRPr="00EC5E60" w:rsidSect="00056194">
      <w:pgSz w:w="16838" w:h="11906" w:orient="landscape" w:code="9"/>
      <w:pgMar w:top="450" w:right="536" w:bottom="630" w:left="56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33F3F"/>
    <w:rsid w:val="00056194"/>
    <w:rsid w:val="00146FDD"/>
    <w:rsid w:val="001E3A02"/>
    <w:rsid w:val="002D462D"/>
    <w:rsid w:val="004C50F4"/>
    <w:rsid w:val="006A6CD3"/>
    <w:rsid w:val="006E79DE"/>
    <w:rsid w:val="00843375"/>
    <w:rsid w:val="00862756"/>
    <w:rsid w:val="0089137E"/>
    <w:rsid w:val="00A17E89"/>
    <w:rsid w:val="00AE25CB"/>
    <w:rsid w:val="00B10FCC"/>
    <w:rsid w:val="00E33F3F"/>
    <w:rsid w:val="00EC5E60"/>
    <w:rsid w:val="00F8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Son -CAAV</dc:creator>
  <cp:lastModifiedBy>Le Thi Thanh Binh</cp:lastModifiedBy>
  <cp:revision>2</cp:revision>
  <dcterms:created xsi:type="dcterms:W3CDTF">2021-11-02T03:55:00Z</dcterms:created>
  <dcterms:modified xsi:type="dcterms:W3CDTF">2021-11-02T03:55:00Z</dcterms:modified>
</cp:coreProperties>
</file>